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3F" w:rsidRPr="00D4523F" w:rsidRDefault="00D4523F" w:rsidP="00D4523F">
      <w:pPr>
        <w:pStyle w:val="font8"/>
        <w:tabs>
          <w:tab w:val="center" w:pos="5233"/>
        </w:tabs>
        <w:rPr>
          <w:rFonts w:ascii="Arial Narrow" w:hAnsi="Arial Narrow"/>
          <w:b/>
          <w:bCs/>
          <w:sz w:val="16"/>
          <w:szCs w:val="16"/>
          <w:lang w:val="uk-UA"/>
        </w:rPr>
      </w:pPr>
      <w:r>
        <w:rPr>
          <w:rFonts w:ascii="Arial Narrow" w:hAnsi="Arial Narrow"/>
          <w:b/>
          <w:bCs/>
          <w:sz w:val="16"/>
          <w:szCs w:val="16"/>
          <w:lang w:val="uk-UA"/>
        </w:rPr>
        <w:tab/>
      </w:r>
      <w:r>
        <w:rPr>
          <w:rFonts w:ascii="Arial Narrow" w:hAnsi="Arial Narrow"/>
          <w:b/>
          <w:bCs/>
          <w:sz w:val="16"/>
          <w:szCs w:val="16"/>
          <w:lang w:val="uk-UA"/>
        </w:rPr>
        <w:softHyphen/>
      </w:r>
    </w:p>
    <w:p w:rsidR="00D4523F" w:rsidRPr="00D56899" w:rsidRDefault="00D4523F" w:rsidP="00D4523F">
      <w:pPr>
        <w:pStyle w:val="font8"/>
        <w:rPr>
          <w:rFonts w:ascii="Arial Narrow" w:hAnsi="Arial Narrow"/>
          <w:b/>
          <w:bCs/>
          <w:sz w:val="56"/>
          <w:szCs w:val="56"/>
          <w:lang w:val="uk-UA"/>
        </w:rPr>
      </w:pPr>
      <w:r w:rsidRPr="00D4523F">
        <w:rPr>
          <w:rFonts w:ascii="Arial Narrow" w:hAnsi="Arial Narrow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7B8AF53D" wp14:editId="1CEF1BD9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3330575" cy="44577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7A0465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99">
        <w:rPr>
          <w:rFonts w:ascii="Arial Narrow" w:hAnsi="Arial Narrow"/>
          <w:b/>
          <w:bCs/>
          <w:sz w:val="56"/>
          <w:szCs w:val="56"/>
          <w:lang w:val="uk-UA"/>
        </w:rPr>
        <w:t xml:space="preserve">ЛЕРА </w:t>
      </w:r>
      <w:bookmarkStart w:id="0" w:name="_GoBack"/>
      <w:bookmarkEnd w:id="0"/>
      <w:r w:rsidR="00D56899">
        <w:rPr>
          <w:rFonts w:ascii="Arial Narrow" w:hAnsi="Arial Narrow"/>
          <w:b/>
          <w:bCs/>
          <w:sz w:val="56"/>
          <w:szCs w:val="56"/>
        </w:rPr>
        <w:t xml:space="preserve"> Л</w:t>
      </w:r>
      <w:r w:rsidR="00D56899">
        <w:rPr>
          <w:rFonts w:ascii="Arial Narrow" w:hAnsi="Arial Narrow"/>
          <w:b/>
          <w:bCs/>
          <w:sz w:val="56"/>
          <w:szCs w:val="56"/>
          <w:lang w:val="uk-UA"/>
        </w:rPr>
        <w:t>ІТВІНОВА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</w:rPr>
      </w:pPr>
      <w:r w:rsidRPr="00D4523F">
        <w:rPr>
          <w:rFonts w:ascii="Arial Narrow" w:hAnsi="Arial Narrow"/>
          <w:sz w:val="36"/>
          <w:szCs w:val="36"/>
          <w:lang w:val="uk-UA"/>
        </w:rPr>
        <w:t>Н</w:t>
      </w:r>
      <w:proofErr w:type="spellStart"/>
      <w:r w:rsidRPr="00D4523F">
        <w:rPr>
          <w:rFonts w:ascii="Arial Narrow" w:hAnsi="Arial Narrow"/>
          <w:sz w:val="36"/>
          <w:szCs w:val="36"/>
        </w:rPr>
        <w:t>ародилась</w:t>
      </w:r>
      <w:proofErr w:type="spellEnd"/>
      <w:r w:rsidRPr="00D4523F">
        <w:rPr>
          <w:rFonts w:ascii="Arial Narrow" w:hAnsi="Arial Narrow"/>
          <w:sz w:val="36"/>
          <w:szCs w:val="36"/>
        </w:rPr>
        <w:t> у м. Фергана (Узбекистан).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</w:rPr>
      </w:pPr>
      <w:r w:rsidRPr="00D4523F">
        <w:rPr>
          <w:rStyle w:val="wixguard"/>
          <w:rFonts w:ascii="Arial" w:hAnsi="Arial" w:cs="Arial"/>
          <w:sz w:val="36"/>
          <w:szCs w:val="36"/>
        </w:rPr>
        <w:t>​</w:t>
      </w:r>
      <w:proofErr w:type="spellStart"/>
      <w:r w:rsidRPr="00D4523F">
        <w:rPr>
          <w:rFonts w:ascii="Arial Narrow" w:hAnsi="Arial Narrow"/>
          <w:sz w:val="36"/>
          <w:szCs w:val="36"/>
        </w:rPr>
        <w:t>Працює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у </w:t>
      </w:r>
      <w:proofErr w:type="spellStart"/>
      <w:r w:rsidRPr="00D4523F">
        <w:rPr>
          <w:rFonts w:ascii="Arial Narrow" w:hAnsi="Arial Narrow"/>
          <w:sz w:val="36"/>
          <w:szCs w:val="36"/>
        </w:rPr>
        <w:t>напрямку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gramStart"/>
      <w:r w:rsidRPr="00D4523F">
        <w:rPr>
          <w:rFonts w:ascii="Arial Narrow" w:hAnsi="Arial Narrow"/>
          <w:sz w:val="36"/>
          <w:szCs w:val="36"/>
        </w:rPr>
        <w:t>абстрактного</w:t>
      </w:r>
      <w:proofErr w:type="gram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живопису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та </w:t>
      </w:r>
      <w:proofErr w:type="spellStart"/>
      <w:r w:rsidRPr="00D4523F">
        <w:rPr>
          <w:rFonts w:ascii="Arial Narrow" w:hAnsi="Arial Narrow"/>
          <w:sz w:val="36"/>
          <w:szCs w:val="36"/>
        </w:rPr>
        <w:t>інсталляції</w:t>
      </w:r>
      <w:proofErr w:type="spellEnd"/>
      <w:r w:rsidRPr="00D4523F">
        <w:rPr>
          <w:rFonts w:ascii="Arial Narrow" w:hAnsi="Arial Narrow"/>
          <w:sz w:val="36"/>
          <w:szCs w:val="36"/>
        </w:rPr>
        <w:t>.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</w:rPr>
      </w:pPr>
      <w:r w:rsidRPr="00D4523F">
        <w:rPr>
          <w:rStyle w:val="wixguard"/>
          <w:rFonts w:ascii="Arial" w:hAnsi="Arial" w:cs="Arial"/>
          <w:sz w:val="36"/>
          <w:szCs w:val="36"/>
        </w:rPr>
        <w:t>​</w:t>
      </w:r>
      <w:proofErr w:type="spellStart"/>
      <w:r w:rsidRPr="00D4523F">
        <w:rPr>
          <w:rFonts w:ascii="Arial Narrow" w:hAnsi="Arial Narrow"/>
          <w:sz w:val="36"/>
          <w:szCs w:val="36"/>
        </w:rPr>
        <w:t>Картини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Л.Літвінової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знаходяться</w:t>
      </w:r>
      <w:proofErr w:type="spellEnd"/>
      <w:r w:rsidRPr="00D4523F">
        <w:rPr>
          <w:rFonts w:ascii="Arial Narrow" w:hAnsi="Arial Narrow"/>
          <w:sz w:val="36"/>
          <w:szCs w:val="36"/>
        </w:rPr>
        <w:t> в </w:t>
      </w:r>
      <w:proofErr w:type="spellStart"/>
      <w:r w:rsidRPr="00D4523F">
        <w:rPr>
          <w:rFonts w:ascii="Arial Narrow" w:hAnsi="Arial Narrow"/>
          <w:sz w:val="36"/>
          <w:szCs w:val="36"/>
        </w:rPr>
        <w:t>приватних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колекціях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в </w:t>
      </w:r>
      <w:proofErr w:type="spellStart"/>
      <w:r w:rsidRPr="00D4523F">
        <w:rPr>
          <w:rFonts w:ascii="Arial Narrow" w:hAnsi="Arial Narrow"/>
          <w:sz w:val="36"/>
          <w:szCs w:val="36"/>
        </w:rPr>
        <w:t>Україні</w:t>
      </w:r>
      <w:proofErr w:type="spellEnd"/>
      <w:r w:rsidRPr="00D4523F">
        <w:rPr>
          <w:rFonts w:ascii="Arial Narrow" w:hAnsi="Arial Narrow"/>
          <w:sz w:val="36"/>
          <w:szCs w:val="36"/>
        </w:rPr>
        <w:t>, </w:t>
      </w:r>
      <w:proofErr w:type="spellStart"/>
      <w:r w:rsidRPr="00D4523F">
        <w:rPr>
          <w:rFonts w:ascii="Arial Narrow" w:hAnsi="Arial Narrow"/>
          <w:sz w:val="36"/>
          <w:szCs w:val="36"/>
        </w:rPr>
        <w:t>Бельгії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, </w:t>
      </w:r>
      <w:proofErr w:type="spellStart"/>
      <w:r w:rsidRPr="00D4523F">
        <w:rPr>
          <w:rFonts w:ascii="Arial Narrow" w:hAnsi="Arial Narrow"/>
          <w:sz w:val="36"/>
          <w:szCs w:val="36"/>
        </w:rPr>
        <w:t>Люксембурзі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, </w:t>
      </w:r>
      <w:proofErr w:type="spellStart"/>
      <w:r w:rsidRPr="00D4523F">
        <w:rPr>
          <w:rFonts w:ascii="Arial Narrow" w:hAnsi="Arial Narrow"/>
          <w:sz w:val="36"/>
          <w:szCs w:val="36"/>
        </w:rPr>
        <w:t>Німеччині</w:t>
      </w:r>
      <w:proofErr w:type="spellEnd"/>
      <w:r w:rsidRPr="00D4523F">
        <w:rPr>
          <w:rFonts w:ascii="Arial Narrow" w:hAnsi="Arial Narrow"/>
          <w:sz w:val="36"/>
          <w:szCs w:val="36"/>
        </w:rPr>
        <w:t>, </w:t>
      </w:r>
      <w:proofErr w:type="spellStart"/>
      <w:r w:rsidRPr="00D4523F">
        <w:rPr>
          <w:rFonts w:ascii="Arial Narrow" w:hAnsi="Arial Narrow"/>
          <w:sz w:val="36"/>
          <w:szCs w:val="36"/>
        </w:rPr>
        <w:t>Китаї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, США, ОАЕ та </w:t>
      </w:r>
      <w:proofErr w:type="spellStart"/>
      <w:r w:rsidRPr="00D4523F">
        <w:rPr>
          <w:rFonts w:ascii="Arial Narrow" w:hAnsi="Arial Narrow"/>
          <w:sz w:val="36"/>
          <w:szCs w:val="36"/>
        </w:rPr>
        <w:t>ін</w:t>
      </w:r>
      <w:proofErr w:type="spellEnd"/>
      <w:r w:rsidRPr="00D4523F">
        <w:rPr>
          <w:rFonts w:ascii="Arial Narrow" w:hAnsi="Arial Narrow"/>
          <w:sz w:val="36"/>
          <w:szCs w:val="36"/>
        </w:rPr>
        <w:t>. </w:t>
      </w:r>
    </w:p>
    <w:p w:rsidR="00D4523F" w:rsidRDefault="00D4523F" w:rsidP="00D4523F">
      <w:pPr>
        <w:pStyle w:val="font8"/>
        <w:rPr>
          <w:rStyle w:val="wixguard"/>
          <w:rFonts w:ascii="Arial" w:hAnsi="Arial" w:cs="Arial"/>
          <w:sz w:val="36"/>
          <w:szCs w:val="36"/>
          <w:lang w:val="uk-UA"/>
        </w:rPr>
      </w:pPr>
      <w:r w:rsidRPr="00D4523F">
        <w:rPr>
          <w:rStyle w:val="wixguard"/>
          <w:rFonts w:ascii="Arial" w:hAnsi="Arial" w:cs="Arial"/>
          <w:sz w:val="36"/>
          <w:szCs w:val="36"/>
        </w:rPr>
        <w:t>​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</w:rPr>
      </w:pPr>
      <w:r w:rsidRPr="00D4523F">
        <w:rPr>
          <w:rFonts w:ascii="Arial Narrow" w:hAnsi="Arial Narrow"/>
          <w:sz w:val="36"/>
          <w:szCs w:val="36"/>
        </w:rPr>
        <w:t xml:space="preserve">У 2014 </w:t>
      </w:r>
      <w:proofErr w:type="spellStart"/>
      <w:r w:rsidRPr="00D4523F">
        <w:rPr>
          <w:rFonts w:ascii="Arial Narrow" w:hAnsi="Arial Narrow"/>
          <w:sz w:val="36"/>
          <w:szCs w:val="36"/>
        </w:rPr>
        <w:t>році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її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знакову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серію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«</w:t>
      </w:r>
      <w:proofErr w:type="spellStart"/>
      <w:r w:rsidRPr="00D4523F">
        <w:rPr>
          <w:rFonts w:ascii="Arial Narrow" w:hAnsi="Arial Narrow"/>
          <w:sz w:val="36"/>
          <w:szCs w:val="36"/>
        </w:rPr>
        <w:t>Дощ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» </w:t>
      </w:r>
      <w:proofErr w:type="spellStart"/>
      <w:r w:rsidRPr="00D4523F">
        <w:rPr>
          <w:rFonts w:ascii="Arial Narrow" w:hAnsi="Arial Narrow"/>
          <w:sz w:val="36"/>
          <w:szCs w:val="36"/>
        </w:rPr>
        <w:t>викупив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у </w:t>
      </w:r>
      <w:proofErr w:type="spellStart"/>
      <w:proofErr w:type="gramStart"/>
      <w:r w:rsidRPr="00D4523F">
        <w:rPr>
          <w:rFonts w:ascii="Arial Narrow" w:hAnsi="Arial Narrow"/>
          <w:sz w:val="36"/>
          <w:szCs w:val="36"/>
        </w:rPr>
        <w:t>св</w:t>
      </w:r>
      <w:proofErr w:type="gramEnd"/>
      <w:r w:rsidRPr="00D4523F">
        <w:rPr>
          <w:rFonts w:ascii="Arial Narrow" w:hAnsi="Arial Narrow"/>
          <w:sz w:val="36"/>
          <w:szCs w:val="36"/>
        </w:rPr>
        <w:t>ій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фонд </w:t>
      </w:r>
      <w:proofErr w:type="spellStart"/>
      <w:r w:rsidRPr="00D4523F">
        <w:rPr>
          <w:rFonts w:ascii="Arial Narrow" w:hAnsi="Arial Narrow"/>
          <w:sz w:val="36"/>
          <w:szCs w:val="36"/>
        </w:rPr>
        <w:t>знаменитий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європейський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музей </w:t>
      </w:r>
      <w:proofErr w:type="spellStart"/>
      <w:r w:rsidRPr="00D4523F">
        <w:rPr>
          <w:rFonts w:ascii="Arial Narrow" w:hAnsi="Arial Narrow"/>
          <w:sz w:val="36"/>
          <w:szCs w:val="36"/>
        </w:rPr>
        <w:t>Маuermuseum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(м. </w:t>
      </w:r>
      <w:proofErr w:type="spellStart"/>
      <w:r w:rsidRPr="00D4523F">
        <w:rPr>
          <w:rFonts w:ascii="Arial Narrow" w:hAnsi="Arial Narrow"/>
          <w:sz w:val="36"/>
          <w:szCs w:val="36"/>
        </w:rPr>
        <w:t>Берлін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), </w:t>
      </w:r>
      <w:proofErr w:type="spellStart"/>
      <w:r w:rsidRPr="00D4523F">
        <w:rPr>
          <w:rFonts w:ascii="Arial Narrow" w:hAnsi="Arial Narrow"/>
          <w:sz w:val="36"/>
          <w:szCs w:val="36"/>
        </w:rPr>
        <w:t>згодом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повторюючи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цей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досвід</w:t>
      </w:r>
      <w:proofErr w:type="spellEnd"/>
      <w:r w:rsidRPr="00D4523F">
        <w:rPr>
          <w:rFonts w:ascii="Arial Narrow" w:hAnsi="Arial Narrow"/>
          <w:sz w:val="36"/>
          <w:szCs w:val="36"/>
        </w:rPr>
        <w:t>.</w:t>
      </w:r>
    </w:p>
    <w:p w:rsidR="00D4523F" w:rsidRDefault="00D4523F" w:rsidP="00D4523F">
      <w:pPr>
        <w:pStyle w:val="font8"/>
        <w:rPr>
          <w:rStyle w:val="wixguard"/>
          <w:rFonts w:ascii="Arial" w:hAnsi="Arial" w:cs="Arial"/>
          <w:sz w:val="36"/>
          <w:szCs w:val="36"/>
          <w:lang w:val="uk-UA"/>
        </w:rPr>
      </w:pPr>
      <w:r w:rsidRPr="00D4523F">
        <w:rPr>
          <w:rStyle w:val="wixguard"/>
          <w:rFonts w:ascii="Arial" w:hAnsi="Arial" w:cs="Arial"/>
          <w:sz w:val="36"/>
          <w:szCs w:val="36"/>
        </w:rPr>
        <w:t>​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  <w:lang w:val="uk-UA"/>
        </w:rPr>
      </w:pPr>
      <w:r w:rsidRPr="00D4523F">
        <w:rPr>
          <w:rFonts w:ascii="Arial Narrow" w:hAnsi="Arial Narrow"/>
          <w:sz w:val="36"/>
          <w:szCs w:val="36"/>
          <w:lang w:val="uk-UA"/>
        </w:rPr>
        <w:t>У тому ж 2014 році</w:t>
      </w:r>
      <w:r w:rsidRPr="00D4523F">
        <w:rPr>
          <w:rFonts w:ascii="Arial Narrow" w:hAnsi="Arial Narrow"/>
          <w:sz w:val="36"/>
          <w:szCs w:val="36"/>
        </w:rPr>
        <w:t> </w:t>
      </w:r>
      <w:r w:rsidRPr="00D4523F">
        <w:rPr>
          <w:rFonts w:ascii="Arial Narrow" w:hAnsi="Arial Narrow"/>
          <w:sz w:val="36"/>
          <w:szCs w:val="36"/>
          <w:lang w:val="uk-UA"/>
        </w:rPr>
        <w:t xml:space="preserve"> разом з мистецтвознавцем Леонорою Янко заснувала арт-простір</w:t>
      </w:r>
      <w:r w:rsidRPr="00D4523F">
        <w:rPr>
          <w:rFonts w:ascii="Arial Narrow" w:hAnsi="Arial Narrow"/>
          <w:sz w:val="36"/>
          <w:szCs w:val="36"/>
        </w:rPr>
        <w:t> </w:t>
      </w:r>
      <w:proofErr w:type="spellStart"/>
      <w:r w:rsidRPr="00D4523F">
        <w:rPr>
          <w:rFonts w:ascii="Arial Narrow" w:hAnsi="Arial Narrow"/>
          <w:sz w:val="36"/>
          <w:szCs w:val="36"/>
        </w:rPr>
        <w:t>Lera</w:t>
      </w:r>
      <w:proofErr w:type="spellEnd"/>
      <w:r w:rsidRPr="00D4523F">
        <w:rPr>
          <w:rFonts w:ascii="Arial Narrow" w:hAnsi="Arial Narrow"/>
          <w:sz w:val="36"/>
          <w:szCs w:val="36"/>
        </w:rPr>
        <w:t> </w:t>
      </w:r>
      <w:proofErr w:type="spellStart"/>
      <w:r w:rsidRPr="00D4523F">
        <w:rPr>
          <w:rFonts w:ascii="Arial Narrow" w:hAnsi="Arial Narrow"/>
          <w:sz w:val="36"/>
          <w:szCs w:val="36"/>
        </w:rPr>
        <w:t>Litvinova</w:t>
      </w:r>
      <w:proofErr w:type="spellEnd"/>
      <w:r w:rsidR="005853DA">
        <w:rPr>
          <w:rFonts w:ascii="Arial Narrow" w:hAnsi="Arial Narrow"/>
          <w:sz w:val="36"/>
          <w:szCs w:val="36"/>
          <w:lang w:val="uk-UA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Gallery</w:t>
      </w:r>
      <w:proofErr w:type="spellEnd"/>
      <w:r w:rsidRPr="00D4523F">
        <w:rPr>
          <w:rFonts w:ascii="Arial Narrow" w:hAnsi="Arial Narrow"/>
          <w:sz w:val="36"/>
          <w:szCs w:val="36"/>
          <w:lang w:val="uk-UA"/>
        </w:rPr>
        <w:t>, представляючи молодих авторів і видатних художників на українській та міжнародній арт-арені.</w:t>
      </w:r>
      <w:r w:rsidRPr="00D4523F">
        <w:rPr>
          <w:rFonts w:ascii="Arial Narrow" w:hAnsi="Arial Narrow"/>
          <w:sz w:val="36"/>
          <w:szCs w:val="36"/>
        </w:rPr>
        <w:t> </w:t>
      </w:r>
    </w:p>
    <w:p w:rsidR="00D4523F" w:rsidRPr="005853DA" w:rsidRDefault="00D4523F" w:rsidP="00D4523F">
      <w:pPr>
        <w:pStyle w:val="font8"/>
        <w:rPr>
          <w:rFonts w:ascii="Arial Narrow" w:hAnsi="Arial Narrow"/>
          <w:sz w:val="36"/>
          <w:szCs w:val="36"/>
          <w:lang w:val="uk-UA"/>
        </w:rPr>
      </w:pPr>
      <w:r w:rsidRPr="005853DA">
        <w:rPr>
          <w:rStyle w:val="wixguard"/>
          <w:rFonts w:ascii="Arial" w:hAnsi="Arial" w:cs="Arial"/>
          <w:sz w:val="36"/>
          <w:szCs w:val="36"/>
          <w:lang w:val="uk-UA"/>
        </w:rPr>
        <w:t>​</w:t>
      </w:r>
      <w:r w:rsidRPr="005853DA">
        <w:rPr>
          <w:rFonts w:ascii="Arial Narrow" w:hAnsi="Arial Narrow"/>
          <w:sz w:val="36"/>
          <w:szCs w:val="36"/>
          <w:lang w:val="uk-UA"/>
        </w:rPr>
        <w:t>Окрім</w:t>
      </w:r>
      <w:r w:rsidRPr="00D4523F">
        <w:rPr>
          <w:rFonts w:ascii="Arial Narrow" w:hAnsi="Arial Narrow"/>
          <w:sz w:val="36"/>
          <w:szCs w:val="36"/>
        </w:rPr>
        <w:t> </w:t>
      </w:r>
      <w:r w:rsidRPr="005853DA">
        <w:rPr>
          <w:rFonts w:ascii="Arial Narrow" w:hAnsi="Arial Narrow"/>
          <w:sz w:val="36"/>
          <w:szCs w:val="36"/>
          <w:lang w:val="uk-UA"/>
        </w:rPr>
        <w:t>власної</w:t>
      </w:r>
      <w:r w:rsidRPr="00D4523F">
        <w:rPr>
          <w:rFonts w:ascii="Arial Narrow" w:hAnsi="Arial Narrow"/>
          <w:sz w:val="36"/>
          <w:szCs w:val="36"/>
        </w:rPr>
        <w:t> </w:t>
      </w:r>
      <w:r w:rsidRPr="005853DA">
        <w:rPr>
          <w:rFonts w:ascii="Arial Narrow" w:hAnsi="Arial Narrow"/>
          <w:sz w:val="36"/>
          <w:szCs w:val="36"/>
          <w:lang w:val="uk-UA"/>
        </w:rPr>
        <w:t>мистецької діяльності, вона</w:t>
      </w:r>
      <w:r w:rsidRPr="00D4523F">
        <w:rPr>
          <w:rFonts w:ascii="Arial Narrow" w:hAnsi="Arial Narrow"/>
          <w:sz w:val="36"/>
          <w:szCs w:val="36"/>
        </w:rPr>
        <w:t> </w:t>
      </w:r>
      <w:r w:rsidRPr="005853DA">
        <w:rPr>
          <w:rFonts w:ascii="Arial Narrow" w:hAnsi="Arial Narrow"/>
          <w:sz w:val="36"/>
          <w:szCs w:val="36"/>
          <w:lang w:val="uk-UA"/>
        </w:rPr>
        <w:t>є успішним куратором, вже більш</w:t>
      </w:r>
      <w:r w:rsidRPr="00D4523F">
        <w:rPr>
          <w:rFonts w:ascii="Arial Narrow" w:hAnsi="Arial Narrow"/>
          <w:sz w:val="36"/>
          <w:szCs w:val="36"/>
        </w:rPr>
        <w:t> </w:t>
      </w:r>
      <w:r w:rsidRPr="005853DA">
        <w:rPr>
          <w:rFonts w:ascii="Arial Narrow" w:hAnsi="Arial Narrow"/>
          <w:sz w:val="36"/>
          <w:szCs w:val="36"/>
          <w:lang w:val="uk-UA"/>
        </w:rPr>
        <w:t>ніж 80</w:t>
      </w:r>
      <w:r w:rsidRPr="00D4523F">
        <w:rPr>
          <w:rFonts w:ascii="Arial Narrow" w:hAnsi="Arial Narrow"/>
          <w:sz w:val="36"/>
          <w:szCs w:val="36"/>
        </w:rPr>
        <w:t> </w:t>
      </w:r>
      <w:r w:rsidRPr="005853DA">
        <w:rPr>
          <w:rFonts w:ascii="Arial Narrow" w:hAnsi="Arial Narrow"/>
          <w:sz w:val="36"/>
          <w:szCs w:val="36"/>
          <w:lang w:val="uk-UA"/>
        </w:rPr>
        <w:t>українських та міжнародних проектів.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</w:rPr>
      </w:pPr>
      <w:r w:rsidRPr="00D4523F">
        <w:rPr>
          <w:rFonts w:ascii="Arial Narrow" w:hAnsi="Arial Narrow"/>
          <w:sz w:val="36"/>
          <w:szCs w:val="36"/>
        </w:rPr>
        <w:t>Лера </w:t>
      </w:r>
      <w:proofErr w:type="spellStart"/>
      <w:r w:rsidRPr="00D4523F">
        <w:rPr>
          <w:rFonts w:ascii="Arial Narrow" w:hAnsi="Arial Narrow"/>
          <w:sz w:val="36"/>
          <w:szCs w:val="36"/>
        </w:rPr>
        <w:t>Літвінова</w:t>
      </w:r>
      <w:proofErr w:type="spellEnd"/>
      <w:r w:rsidRPr="00D4523F">
        <w:rPr>
          <w:rFonts w:ascii="Arial Narrow" w:hAnsi="Arial Narrow"/>
          <w:sz w:val="36"/>
          <w:szCs w:val="36"/>
        </w:rPr>
        <w:t> </w:t>
      </w:r>
      <w:proofErr w:type="spellStart"/>
      <w:proofErr w:type="gramStart"/>
      <w:r w:rsidRPr="00D4523F">
        <w:rPr>
          <w:rFonts w:ascii="Arial Narrow" w:hAnsi="Arial Narrow"/>
          <w:sz w:val="36"/>
          <w:szCs w:val="36"/>
        </w:rPr>
        <w:t>п</w:t>
      </w:r>
      <w:proofErr w:type="gramEnd"/>
      <w:r w:rsidRPr="00D4523F">
        <w:rPr>
          <w:rFonts w:ascii="Arial Narrow" w:hAnsi="Arial Narrow"/>
          <w:sz w:val="36"/>
          <w:szCs w:val="36"/>
        </w:rPr>
        <w:t>ідтримує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активну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позицію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у </w:t>
      </w:r>
      <w:proofErr w:type="spellStart"/>
      <w:r w:rsidRPr="00D4523F">
        <w:rPr>
          <w:rFonts w:ascii="Arial Narrow" w:hAnsi="Arial Narrow"/>
          <w:sz w:val="36"/>
          <w:szCs w:val="36"/>
        </w:rPr>
        <w:t>розвитку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культури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України</w:t>
      </w:r>
      <w:proofErr w:type="spellEnd"/>
      <w:r w:rsidRPr="00D4523F">
        <w:rPr>
          <w:rFonts w:ascii="Arial Narrow" w:hAnsi="Arial Narrow"/>
          <w:sz w:val="36"/>
          <w:szCs w:val="36"/>
        </w:rPr>
        <w:t>. </w:t>
      </w:r>
      <w:proofErr w:type="spellStart"/>
      <w:r w:rsidRPr="00D4523F">
        <w:rPr>
          <w:rFonts w:ascii="Arial Narrow" w:hAnsi="Arial Narrow"/>
          <w:sz w:val="36"/>
          <w:szCs w:val="36"/>
        </w:rPr>
        <w:t>Мисткиня</w:t>
      </w:r>
      <w:proofErr w:type="spellEnd"/>
      <w:r w:rsidRPr="00D4523F">
        <w:rPr>
          <w:rFonts w:ascii="Arial Narrow" w:hAnsi="Arial Narrow"/>
          <w:sz w:val="36"/>
          <w:szCs w:val="36"/>
        </w:rPr>
        <w:t> </w:t>
      </w:r>
      <w:proofErr w:type="spellStart"/>
      <w:r w:rsidRPr="00D4523F">
        <w:rPr>
          <w:rFonts w:ascii="Arial Narrow" w:hAnsi="Arial Narrow"/>
          <w:sz w:val="36"/>
          <w:szCs w:val="36"/>
        </w:rPr>
        <w:t>учасник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та </w:t>
      </w:r>
      <w:proofErr w:type="spellStart"/>
      <w:r w:rsidRPr="00D4523F">
        <w:rPr>
          <w:rFonts w:ascii="Arial Narrow" w:hAnsi="Arial Narrow"/>
          <w:sz w:val="36"/>
          <w:szCs w:val="36"/>
        </w:rPr>
        <w:t>організатор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proofErr w:type="gramStart"/>
      <w:r w:rsidRPr="00D4523F">
        <w:rPr>
          <w:rFonts w:ascii="Arial Narrow" w:hAnsi="Arial Narrow"/>
          <w:sz w:val="36"/>
          <w:szCs w:val="36"/>
        </w:rPr>
        <w:t>соц</w:t>
      </w:r>
      <w:proofErr w:type="gramEnd"/>
      <w:r w:rsidRPr="00D4523F">
        <w:rPr>
          <w:rFonts w:ascii="Arial Narrow" w:hAnsi="Arial Narrow"/>
          <w:sz w:val="36"/>
          <w:szCs w:val="36"/>
        </w:rPr>
        <w:t>іальних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проектів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, вона </w:t>
      </w:r>
      <w:proofErr w:type="spellStart"/>
      <w:r w:rsidRPr="00D4523F">
        <w:rPr>
          <w:rFonts w:ascii="Arial Narrow" w:hAnsi="Arial Narrow"/>
          <w:sz w:val="36"/>
          <w:szCs w:val="36"/>
        </w:rPr>
        <w:t>займає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активну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позицію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в </w:t>
      </w:r>
      <w:proofErr w:type="spellStart"/>
      <w:r w:rsidRPr="00D4523F">
        <w:rPr>
          <w:rFonts w:ascii="Arial Narrow" w:hAnsi="Arial Narrow"/>
          <w:sz w:val="36"/>
          <w:szCs w:val="36"/>
        </w:rPr>
        <w:t>реалізації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принципу </w:t>
      </w:r>
      <w:proofErr w:type="spellStart"/>
      <w:r w:rsidRPr="00D4523F">
        <w:rPr>
          <w:rFonts w:ascii="Arial Narrow" w:hAnsi="Arial Narrow"/>
          <w:sz w:val="36"/>
          <w:szCs w:val="36"/>
        </w:rPr>
        <w:t>культурної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дипломатії</w:t>
      </w:r>
      <w:proofErr w:type="spellEnd"/>
      <w:r w:rsidRPr="00D4523F">
        <w:rPr>
          <w:rFonts w:ascii="Arial Narrow" w:hAnsi="Arial Narrow"/>
          <w:sz w:val="36"/>
          <w:szCs w:val="36"/>
        </w:rPr>
        <w:t>. </w:t>
      </w:r>
    </w:p>
    <w:p w:rsidR="00D4523F" w:rsidRPr="00D4523F" w:rsidRDefault="00D4523F" w:rsidP="00D4523F">
      <w:pPr>
        <w:pStyle w:val="font8"/>
        <w:rPr>
          <w:rFonts w:ascii="Arial Narrow" w:hAnsi="Arial Narrow"/>
          <w:sz w:val="36"/>
          <w:szCs w:val="36"/>
        </w:rPr>
      </w:pPr>
      <w:r w:rsidRPr="00D4523F">
        <w:rPr>
          <w:rStyle w:val="wixguard"/>
          <w:rFonts w:ascii="Arial" w:hAnsi="Arial" w:cs="Arial"/>
          <w:sz w:val="36"/>
          <w:szCs w:val="36"/>
        </w:rPr>
        <w:t>​</w:t>
      </w:r>
      <w:r w:rsidRPr="00D4523F">
        <w:rPr>
          <w:rFonts w:ascii="Arial Narrow" w:hAnsi="Arial Narrow"/>
          <w:sz w:val="36"/>
          <w:szCs w:val="36"/>
        </w:rPr>
        <w:t xml:space="preserve">У 2019 </w:t>
      </w:r>
      <w:proofErr w:type="spellStart"/>
      <w:r w:rsidRPr="00D4523F">
        <w:rPr>
          <w:rFonts w:ascii="Arial Narrow" w:hAnsi="Arial Narrow"/>
          <w:sz w:val="36"/>
          <w:szCs w:val="36"/>
        </w:rPr>
        <w:t>увійшла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в рейтинг "Топ 100 </w:t>
      </w:r>
      <w:proofErr w:type="spellStart"/>
      <w:r w:rsidRPr="00D4523F">
        <w:rPr>
          <w:rFonts w:ascii="Arial Narrow" w:hAnsi="Arial Narrow"/>
          <w:sz w:val="36"/>
          <w:szCs w:val="36"/>
        </w:rPr>
        <w:t>успішних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українок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" за </w:t>
      </w:r>
      <w:proofErr w:type="spellStart"/>
      <w:r w:rsidRPr="00D4523F">
        <w:rPr>
          <w:rFonts w:ascii="Arial Narrow" w:hAnsi="Arial Narrow"/>
          <w:sz w:val="36"/>
          <w:szCs w:val="36"/>
        </w:rPr>
        <w:t>версією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видання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Ukrainian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People</w:t>
      </w:r>
      <w:proofErr w:type="spellEnd"/>
      <w:r w:rsidRPr="00D4523F">
        <w:rPr>
          <w:rFonts w:ascii="Arial Narrow" w:hAnsi="Arial Narrow"/>
          <w:sz w:val="36"/>
          <w:szCs w:val="36"/>
        </w:rPr>
        <w:t>.</w:t>
      </w:r>
    </w:p>
    <w:p w:rsidR="00B161D7" w:rsidRPr="005853DA" w:rsidRDefault="00D4523F" w:rsidP="00D4523F">
      <w:pPr>
        <w:pStyle w:val="font8"/>
        <w:rPr>
          <w:rFonts w:ascii="Arial Narrow" w:hAnsi="Arial Narrow"/>
          <w:sz w:val="36"/>
          <w:szCs w:val="36"/>
          <w:lang w:val="uk-UA"/>
        </w:rPr>
      </w:pPr>
      <w:r w:rsidRPr="00D4523F">
        <w:rPr>
          <w:rStyle w:val="wixguard"/>
          <w:rFonts w:ascii="Arial" w:hAnsi="Arial" w:cs="Arial"/>
          <w:sz w:val="36"/>
          <w:szCs w:val="36"/>
        </w:rPr>
        <w:t>​</w:t>
      </w:r>
      <w:proofErr w:type="spellStart"/>
      <w:r w:rsidRPr="00D4523F">
        <w:rPr>
          <w:rFonts w:ascii="Arial Narrow" w:hAnsi="Arial Narrow"/>
          <w:sz w:val="36"/>
          <w:szCs w:val="36"/>
        </w:rPr>
        <w:t>Музеї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, </w:t>
      </w:r>
      <w:proofErr w:type="spellStart"/>
      <w:r w:rsidRPr="00D4523F">
        <w:rPr>
          <w:rFonts w:ascii="Arial Narrow" w:hAnsi="Arial Narrow"/>
          <w:sz w:val="36"/>
          <w:szCs w:val="36"/>
        </w:rPr>
        <w:t>які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приймали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виставкові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проекти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за </w:t>
      </w:r>
      <w:proofErr w:type="spellStart"/>
      <w:r w:rsidRPr="00D4523F">
        <w:rPr>
          <w:rFonts w:ascii="Arial Narrow" w:hAnsi="Arial Narrow"/>
          <w:sz w:val="36"/>
          <w:szCs w:val="36"/>
        </w:rPr>
        <w:t>участю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робіт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Лери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  </w:t>
      </w:r>
      <w:proofErr w:type="spellStart"/>
      <w:r w:rsidRPr="00D4523F">
        <w:rPr>
          <w:rFonts w:ascii="Arial Narrow" w:hAnsi="Arial Narrow"/>
          <w:sz w:val="36"/>
          <w:szCs w:val="36"/>
        </w:rPr>
        <w:t>Літвінової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: MAUERMUSEUM - MUSEUM HAUS AM CHECKPOINT CHARLIE, Музей </w:t>
      </w:r>
      <w:proofErr w:type="spellStart"/>
      <w:r w:rsidRPr="00D4523F">
        <w:rPr>
          <w:rFonts w:ascii="Arial Narrow" w:hAnsi="Arial Narrow"/>
          <w:sz w:val="36"/>
          <w:szCs w:val="36"/>
        </w:rPr>
        <w:t>історії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D4523F">
        <w:rPr>
          <w:rFonts w:ascii="Arial Narrow" w:hAnsi="Arial Narrow"/>
          <w:sz w:val="36"/>
          <w:szCs w:val="36"/>
        </w:rPr>
        <w:t>м</w:t>
      </w:r>
      <w:proofErr w:type="gramStart"/>
      <w:r w:rsidRPr="00D4523F">
        <w:rPr>
          <w:rFonts w:ascii="Arial Narrow" w:hAnsi="Arial Narrow"/>
          <w:sz w:val="36"/>
          <w:szCs w:val="36"/>
        </w:rPr>
        <w:t>.К</w:t>
      </w:r>
      <w:proofErr w:type="gramEnd"/>
      <w:r w:rsidRPr="00D4523F">
        <w:rPr>
          <w:rFonts w:ascii="Arial Narrow" w:hAnsi="Arial Narrow"/>
          <w:sz w:val="36"/>
          <w:szCs w:val="36"/>
        </w:rPr>
        <w:t>иїв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, </w:t>
      </w:r>
      <w:proofErr w:type="spellStart"/>
      <w:r w:rsidRPr="00D4523F">
        <w:rPr>
          <w:rFonts w:ascii="Arial Narrow" w:hAnsi="Arial Narrow"/>
          <w:sz w:val="36"/>
          <w:szCs w:val="36"/>
        </w:rPr>
        <w:t>Національний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музей "</w:t>
      </w:r>
      <w:proofErr w:type="spellStart"/>
      <w:r w:rsidRPr="00D4523F">
        <w:rPr>
          <w:rFonts w:ascii="Arial Narrow" w:hAnsi="Arial Narrow"/>
          <w:sz w:val="36"/>
          <w:szCs w:val="36"/>
        </w:rPr>
        <w:t>Київська</w:t>
      </w:r>
      <w:proofErr w:type="spellEnd"/>
      <w:r w:rsidRPr="00D4523F">
        <w:rPr>
          <w:rFonts w:ascii="Arial Narrow" w:hAnsi="Arial Narrow"/>
          <w:sz w:val="36"/>
          <w:szCs w:val="36"/>
        </w:rPr>
        <w:t xml:space="preserve"> картинна </w:t>
      </w:r>
      <w:r w:rsidR="005853DA">
        <w:rPr>
          <w:rFonts w:ascii="Arial Narrow" w:hAnsi="Arial Narrow"/>
          <w:sz w:val="36"/>
          <w:szCs w:val="36"/>
        </w:rPr>
        <w:t>галерея", Музей "</w:t>
      </w:r>
      <w:proofErr w:type="spellStart"/>
      <w:r w:rsidR="005853DA">
        <w:rPr>
          <w:rFonts w:ascii="Arial Narrow" w:hAnsi="Arial Narrow"/>
          <w:sz w:val="36"/>
          <w:szCs w:val="36"/>
        </w:rPr>
        <w:t>Золоті</w:t>
      </w:r>
      <w:proofErr w:type="spellEnd"/>
      <w:r w:rsidR="005853DA">
        <w:rPr>
          <w:rFonts w:ascii="Arial Narrow" w:hAnsi="Arial Narrow"/>
          <w:sz w:val="36"/>
          <w:szCs w:val="36"/>
        </w:rPr>
        <w:t xml:space="preserve"> Ворота"</w:t>
      </w:r>
      <w:r w:rsidR="005853DA">
        <w:rPr>
          <w:rFonts w:ascii="Arial Narrow" w:hAnsi="Arial Narrow"/>
          <w:sz w:val="36"/>
          <w:szCs w:val="36"/>
          <w:lang w:val="uk-UA"/>
        </w:rPr>
        <w:t>, Музей-майстерня І. П. Кавалерідзе.</w:t>
      </w:r>
    </w:p>
    <w:sectPr w:rsidR="00B161D7" w:rsidRPr="005853DA" w:rsidSect="00D4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3F"/>
    <w:rsid w:val="005853DA"/>
    <w:rsid w:val="00B161D7"/>
    <w:rsid w:val="00D4523F"/>
    <w:rsid w:val="00D56899"/>
    <w:rsid w:val="00E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4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4523F"/>
  </w:style>
  <w:style w:type="paragraph" w:styleId="a3">
    <w:name w:val="Balloon Text"/>
    <w:basedOn w:val="a"/>
    <w:link w:val="a4"/>
    <w:uiPriority w:val="99"/>
    <w:semiHidden/>
    <w:unhideWhenUsed/>
    <w:rsid w:val="00D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4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4523F"/>
  </w:style>
  <w:style w:type="paragraph" w:styleId="a3">
    <w:name w:val="Balloon Text"/>
    <w:basedOn w:val="a"/>
    <w:link w:val="a4"/>
    <w:uiPriority w:val="99"/>
    <w:semiHidden/>
    <w:unhideWhenUsed/>
    <w:rsid w:val="00D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2020-02-19T17:39:00Z</cp:lastPrinted>
  <dcterms:created xsi:type="dcterms:W3CDTF">2020-02-19T17:33:00Z</dcterms:created>
  <dcterms:modified xsi:type="dcterms:W3CDTF">2020-02-28T14:43:00Z</dcterms:modified>
</cp:coreProperties>
</file>